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18"/>
        </w:rPr>
      </w:pPr>
      <w:r w:rsidRPr="008B6A4E">
        <w:rPr>
          <w:rFonts w:ascii="Times New Roman" w:hAnsi="Times New Roman" w:cs="Times New Roman"/>
          <w:noProof/>
          <w:color w:val="000000"/>
          <w:sz w:val="18"/>
          <w:lang w:eastAsia="hr-HR"/>
        </w:rPr>
        <w:drawing>
          <wp:inline distT="0" distB="0" distL="0" distR="0">
            <wp:extent cx="1038225" cy="419100"/>
            <wp:effectExtent l="0" t="0" r="9525" b="0"/>
            <wp:docPr id="2" name="Slika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6A4E">
        <w:rPr>
          <w:rFonts w:ascii="Times New Roman" w:hAnsi="Times New Roman" w:cs="Times New Roman"/>
          <w:b/>
          <w:color w:val="000000"/>
          <w:sz w:val="24"/>
          <w:szCs w:val="24"/>
        </w:rPr>
        <w:t>Ekonomsko-birotehnička</w:t>
      </w:r>
      <w:r w:rsidRPr="008B6A4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8B6A4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8B6A4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6A4E">
        <w:rPr>
          <w:rFonts w:ascii="Times New Roman" w:hAnsi="Times New Roman" w:cs="Times New Roman"/>
          <w:b/>
          <w:color w:val="000000"/>
          <w:sz w:val="24"/>
          <w:szCs w:val="24"/>
        </w:rPr>
        <w:t>i trgovačka škola – Zadar</w:t>
      </w:r>
      <w:r w:rsidRPr="008B6A4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8B6A4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8B6A4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b/>
          <w:color w:val="000000"/>
        </w:rPr>
      </w:pPr>
      <w:r w:rsidRPr="008B6A4E">
        <w:rPr>
          <w:rFonts w:ascii="Times New Roman" w:hAnsi="Times New Roman" w:cs="Times New Roman"/>
          <w:b/>
          <w:color w:val="000000"/>
        </w:rPr>
        <w:t>ZADAR, Antuna Gustava Matoša 40</w:t>
      </w:r>
    </w:p>
    <w:p w:rsidR="008B6A4E" w:rsidRPr="008B6A4E" w:rsidRDefault="008B6A4E" w:rsidP="008B6A4E">
      <w:pPr>
        <w:tabs>
          <w:tab w:val="left" w:pos="5805"/>
        </w:tabs>
        <w:spacing w:after="0"/>
        <w:rPr>
          <w:rFonts w:ascii="Times New Roman" w:hAnsi="Times New Roman" w:cs="Times New Roman"/>
          <w:b/>
          <w:color w:val="000000"/>
        </w:rPr>
      </w:pPr>
      <w:r w:rsidRPr="008B6A4E">
        <w:rPr>
          <w:rFonts w:ascii="Times New Roman" w:hAnsi="Times New Roman" w:cs="Times New Roman"/>
          <w:b/>
          <w:color w:val="000000"/>
        </w:rPr>
        <w:t>tel.  023/331-022, 337-420</w:t>
      </w:r>
      <w:r w:rsidRPr="008B6A4E">
        <w:rPr>
          <w:rFonts w:ascii="Times New Roman" w:hAnsi="Times New Roman" w:cs="Times New Roman"/>
          <w:b/>
          <w:color w:val="000000"/>
        </w:rPr>
        <w:tab/>
      </w: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b/>
          <w:color w:val="000000"/>
        </w:rPr>
      </w:pP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B6A4E">
        <w:rPr>
          <w:rFonts w:ascii="Times New Roman" w:hAnsi="Times New Roman" w:cs="Times New Roman"/>
          <w:color w:val="000000"/>
          <w:sz w:val="24"/>
          <w:szCs w:val="24"/>
        </w:rPr>
        <w:t>KLASA:602-03/19-02/18</w:t>
      </w: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B6A4E">
        <w:rPr>
          <w:rFonts w:ascii="Times New Roman" w:hAnsi="Times New Roman" w:cs="Times New Roman"/>
          <w:color w:val="000000"/>
          <w:sz w:val="24"/>
          <w:szCs w:val="24"/>
        </w:rPr>
        <w:t>URBROJ:2198-1-56-19-1</w:t>
      </w: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B6A4E">
        <w:rPr>
          <w:rFonts w:ascii="Times New Roman" w:hAnsi="Times New Roman" w:cs="Times New Roman"/>
          <w:color w:val="000000"/>
          <w:sz w:val="24"/>
          <w:szCs w:val="24"/>
        </w:rPr>
        <w:t>Zadar,  15. siječnja 2019.</w:t>
      </w: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A4E" w:rsidRPr="008B6A4E" w:rsidRDefault="008B6A4E" w:rsidP="008B6A4E">
      <w:pPr>
        <w:spacing w:after="0"/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6A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6A4E">
        <w:rPr>
          <w:rFonts w:ascii="Times New Roman" w:hAnsi="Times New Roman" w:cs="Times New Roman"/>
          <w:color w:val="000000"/>
          <w:sz w:val="24"/>
          <w:szCs w:val="24"/>
        </w:rPr>
        <w:t>Povjerenstvo  za provedbu javnoga poziva i izbor najpovoljnije ponude za izvođenje</w:t>
      </w:r>
      <w:r w:rsidRPr="008B6A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6A4E">
        <w:rPr>
          <w:rFonts w:ascii="Times New Roman" w:hAnsi="Times New Roman" w:cs="Times New Roman"/>
          <w:color w:val="000000"/>
          <w:sz w:val="24"/>
          <w:szCs w:val="24"/>
        </w:rPr>
        <w:t xml:space="preserve">višednevne </w:t>
      </w:r>
      <w:proofErr w:type="spellStart"/>
      <w:r w:rsidRPr="008B6A4E">
        <w:rPr>
          <w:rFonts w:ascii="Times New Roman" w:hAnsi="Times New Roman" w:cs="Times New Roman"/>
          <w:color w:val="000000"/>
          <w:sz w:val="24"/>
          <w:szCs w:val="24"/>
        </w:rPr>
        <w:t>izvanučionične</w:t>
      </w:r>
      <w:proofErr w:type="spellEnd"/>
      <w:r w:rsidRPr="008B6A4E">
        <w:rPr>
          <w:rFonts w:ascii="Times New Roman" w:hAnsi="Times New Roman" w:cs="Times New Roman"/>
          <w:color w:val="000000"/>
          <w:sz w:val="24"/>
          <w:szCs w:val="24"/>
        </w:rPr>
        <w:t xml:space="preserve"> nastave školske (maturalne)  ekskurzije na sastanku  održanom  15. siječnja 2019. godine donosi </w:t>
      </w: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A4E" w:rsidRPr="008B6A4E" w:rsidRDefault="008B6A4E" w:rsidP="008B6A4E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B6A4E" w:rsidRPr="008B6A4E" w:rsidRDefault="008B6A4E" w:rsidP="008B6A4E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B6A4E" w:rsidRPr="008B6A4E" w:rsidRDefault="008B6A4E" w:rsidP="008B6A4E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B6A4E">
        <w:rPr>
          <w:rFonts w:ascii="Times New Roman" w:hAnsi="Times New Roman" w:cs="Times New Roman"/>
          <w:b/>
          <w:color w:val="000000"/>
          <w:sz w:val="32"/>
          <w:szCs w:val="32"/>
        </w:rPr>
        <w:t>ODLUKU</w:t>
      </w:r>
    </w:p>
    <w:p w:rsidR="008B6A4E" w:rsidRPr="008B6A4E" w:rsidRDefault="008B6A4E" w:rsidP="008B6A4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6A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 poništenju javnoga poziva za organizaciju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višednevne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izvanučionične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nastave -</w:t>
      </w:r>
      <w:r w:rsidRPr="008B6A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školske </w:t>
      </w:r>
      <w:bookmarkStart w:id="0" w:name="_GoBack"/>
      <w:bookmarkEnd w:id="0"/>
      <w:r w:rsidRPr="008B6A4E">
        <w:rPr>
          <w:rFonts w:ascii="Times New Roman" w:hAnsi="Times New Roman" w:cs="Times New Roman"/>
          <w:b/>
          <w:color w:val="000000"/>
          <w:sz w:val="24"/>
          <w:szCs w:val="24"/>
        </w:rPr>
        <w:t>ekskurzije</w:t>
      </w: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B6A4E">
        <w:rPr>
          <w:rFonts w:ascii="Times New Roman" w:hAnsi="Times New Roman" w:cs="Times New Roman"/>
          <w:color w:val="000000"/>
          <w:sz w:val="24"/>
          <w:szCs w:val="24"/>
        </w:rPr>
        <w:t>Poništava se javni poziv (2/2018.) za organizaciju školske ekskurzije za učenike 3.a, 3.b,3.c,3.d, 3g, 3.h i 2.e razreda objavljen na mrežnoj stranici Škole dana  30. studenoga 2019. radi neslaganja roditelja s pristiglim ponudama.</w:t>
      </w:r>
    </w:p>
    <w:p w:rsidR="008B6A4E" w:rsidRPr="008B6A4E" w:rsidRDefault="008B6A4E" w:rsidP="008B6A4E">
      <w:pP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B6A4E">
        <w:rPr>
          <w:rFonts w:ascii="Times New Roman" w:hAnsi="Times New Roman" w:cs="Times New Roman"/>
          <w:color w:val="000000"/>
          <w:sz w:val="24"/>
          <w:szCs w:val="24"/>
        </w:rPr>
        <w:t xml:space="preserve">Ova Odluka stupa na snagu danom donošenja. </w:t>
      </w:r>
    </w:p>
    <w:p w:rsidR="008B6A4E" w:rsidRPr="008B6A4E" w:rsidRDefault="008B6A4E" w:rsidP="008B6A4E">
      <w:pP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B6A4E">
        <w:rPr>
          <w:rFonts w:ascii="Times New Roman" w:hAnsi="Times New Roman" w:cs="Times New Roman"/>
          <w:color w:val="000000"/>
          <w:sz w:val="24"/>
          <w:szCs w:val="24"/>
        </w:rPr>
        <w:t>Ova Odluka objavit će se na mrežnoj  stranici Škole.</w:t>
      </w: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B6A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B6A4E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B6A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Predsjednica povjerenstva</w:t>
      </w:r>
    </w:p>
    <w:p w:rsidR="008B6A4E" w:rsidRPr="008B6A4E" w:rsidRDefault="008B6A4E" w:rsidP="008B6A4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B6A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Zdenka Sršen </w:t>
      </w:r>
      <w:proofErr w:type="spellStart"/>
      <w:r w:rsidRPr="008B6A4E">
        <w:rPr>
          <w:rFonts w:ascii="Times New Roman" w:hAnsi="Times New Roman" w:cs="Times New Roman"/>
          <w:color w:val="000000"/>
          <w:sz w:val="24"/>
          <w:szCs w:val="24"/>
        </w:rPr>
        <w:t>Juričević</w:t>
      </w:r>
      <w:proofErr w:type="spellEnd"/>
      <w:r w:rsidRPr="008B6A4E">
        <w:rPr>
          <w:rFonts w:ascii="Times New Roman" w:hAnsi="Times New Roman" w:cs="Times New Roman"/>
          <w:color w:val="000000"/>
          <w:sz w:val="24"/>
          <w:szCs w:val="24"/>
        </w:rPr>
        <w:t>, prof.</w:t>
      </w:r>
    </w:p>
    <w:p w:rsidR="00D464F1" w:rsidRPr="008B6A4E" w:rsidRDefault="00D464F1" w:rsidP="008B6A4E">
      <w:pPr>
        <w:spacing w:after="0"/>
        <w:rPr>
          <w:rFonts w:ascii="Times New Roman" w:hAnsi="Times New Roman" w:cs="Times New Roman"/>
        </w:rPr>
      </w:pPr>
    </w:p>
    <w:sectPr w:rsidR="00D464F1" w:rsidRPr="008B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8F"/>
    <w:rsid w:val="008B6A4E"/>
    <w:rsid w:val="00D464F1"/>
    <w:rsid w:val="00E3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D1E69-27E7-45E5-A3F6-5A08E7BF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2</cp:revision>
  <dcterms:created xsi:type="dcterms:W3CDTF">2019-01-17T13:12:00Z</dcterms:created>
  <dcterms:modified xsi:type="dcterms:W3CDTF">2019-01-17T13:15:00Z</dcterms:modified>
</cp:coreProperties>
</file>